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E2" w:rsidRDefault="008B2FE2" w:rsidP="008B2FE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03030"/>
          <w:sz w:val="28"/>
          <w:szCs w:val="24"/>
          <w:lang w:eastAsia="ru-RU"/>
        </w:rPr>
        <w:t>ИТОГИ XV</w:t>
      </w:r>
      <w:r w:rsidRPr="008B2F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МЕЖВУЗОВСКОГО </w:t>
      </w:r>
      <w:r w:rsidRPr="008B2FE2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А СТУДЕНЧЕСКИХ НАУЧНЫХ РАБОТ И </w:t>
      </w:r>
      <w:r w:rsidRPr="008B2FE2">
        <w:rPr>
          <w:rFonts w:ascii="Times New Roman" w:hAnsi="Times New Roman" w:cs="Times New Roman"/>
          <w:b/>
          <w:sz w:val="28"/>
          <w:szCs w:val="28"/>
        </w:rPr>
        <w:t>ПРОЕКТОВ</w:t>
      </w:r>
    </w:p>
    <w:p w:rsidR="007178DF" w:rsidRDefault="008B2FE2" w:rsidP="008B2FE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FE2">
        <w:rPr>
          <w:rFonts w:ascii="Times New Roman" w:hAnsi="Times New Roman" w:cs="Times New Roman"/>
          <w:b/>
          <w:sz w:val="28"/>
          <w:szCs w:val="28"/>
        </w:rPr>
        <w:t xml:space="preserve"> «ЛИЧНОСТЬ, ГОРОД, РЕГИОН – 2023»</w:t>
      </w:r>
    </w:p>
    <w:p w:rsidR="008B2FE2" w:rsidRPr="008B2FE2" w:rsidRDefault="008B2FE2" w:rsidP="008B2FE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8DF" w:rsidRDefault="008C3809" w:rsidP="007178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апреля 2023</w:t>
      </w:r>
      <w:r w:rsidR="00132042" w:rsidRPr="00BA68C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32042" w:rsidRPr="00132042">
        <w:rPr>
          <w:rFonts w:ascii="Times New Roman" w:hAnsi="Times New Roman" w:cs="Times New Roman"/>
          <w:sz w:val="28"/>
          <w:szCs w:val="28"/>
        </w:rPr>
        <w:t xml:space="preserve"> </w:t>
      </w:r>
      <w:r w:rsidR="00132042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="007178DF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178DF" w:rsidRPr="007178DF">
        <w:rPr>
          <w:rFonts w:ascii="Times New Roman" w:hAnsi="Times New Roman" w:cs="Times New Roman"/>
          <w:sz w:val="28"/>
          <w:szCs w:val="28"/>
        </w:rPr>
        <w:t xml:space="preserve"> </w:t>
      </w:r>
      <w:r w:rsidR="00132042">
        <w:rPr>
          <w:rFonts w:ascii="Times New Roman" w:hAnsi="Times New Roman" w:cs="Times New Roman"/>
          <w:sz w:val="28"/>
          <w:szCs w:val="28"/>
        </w:rPr>
        <w:t xml:space="preserve">Межвузовский городской конкурс студенческих научных </w:t>
      </w:r>
      <w:r>
        <w:rPr>
          <w:rFonts w:ascii="Times New Roman" w:hAnsi="Times New Roman" w:cs="Times New Roman"/>
          <w:sz w:val="28"/>
          <w:szCs w:val="28"/>
        </w:rPr>
        <w:t>работ/</w:t>
      </w:r>
      <w:r w:rsidR="00132042">
        <w:rPr>
          <w:rFonts w:ascii="Times New Roman" w:hAnsi="Times New Roman" w:cs="Times New Roman"/>
          <w:sz w:val="28"/>
          <w:szCs w:val="28"/>
        </w:rPr>
        <w:t>проектов «Л</w:t>
      </w:r>
      <w:r>
        <w:rPr>
          <w:rFonts w:ascii="Times New Roman" w:hAnsi="Times New Roman" w:cs="Times New Roman"/>
          <w:sz w:val="28"/>
          <w:szCs w:val="28"/>
        </w:rPr>
        <w:t>ичность, город, регион – 2023</w:t>
      </w:r>
      <w:r w:rsidR="007178DF">
        <w:rPr>
          <w:rFonts w:ascii="Times New Roman" w:hAnsi="Times New Roman" w:cs="Times New Roman"/>
          <w:sz w:val="28"/>
          <w:szCs w:val="28"/>
        </w:rPr>
        <w:t xml:space="preserve">» в </w:t>
      </w:r>
      <w:r w:rsidR="00132042" w:rsidRPr="00024614">
        <w:rPr>
          <w:rFonts w:ascii="Times New Roman" w:hAnsi="Times New Roman" w:cs="Times New Roman"/>
          <w:b/>
          <w:sz w:val="28"/>
          <w:szCs w:val="28"/>
        </w:rPr>
        <w:t>Филиал</w:t>
      </w:r>
      <w:r w:rsidR="007178DF">
        <w:rPr>
          <w:rFonts w:ascii="Times New Roman" w:hAnsi="Times New Roman" w:cs="Times New Roman"/>
          <w:b/>
          <w:sz w:val="28"/>
          <w:szCs w:val="28"/>
        </w:rPr>
        <w:t>е</w:t>
      </w:r>
      <w:r w:rsidR="00132042" w:rsidRPr="000246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2042" w:rsidRPr="00024614">
        <w:rPr>
          <w:rFonts w:ascii="Times New Roman" w:hAnsi="Times New Roman" w:cs="Times New Roman"/>
          <w:b/>
          <w:sz w:val="28"/>
          <w:szCs w:val="28"/>
        </w:rPr>
        <w:t>ПсковГУ</w:t>
      </w:r>
      <w:proofErr w:type="spellEnd"/>
      <w:r w:rsidR="00132042" w:rsidRPr="0002461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32042" w:rsidRPr="00024614">
        <w:rPr>
          <w:rFonts w:ascii="Times New Roman" w:hAnsi="Times New Roman" w:cs="Times New Roman"/>
          <w:b/>
          <w:bCs/>
          <w:sz w:val="28"/>
          <w:szCs w:val="28"/>
        </w:rPr>
        <w:t>г. Великие Луки</w:t>
      </w:r>
      <w:r w:rsidR="00132042" w:rsidRPr="00024614">
        <w:rPr>
          <w:rFonts w:ascii="Times New Roman" w:hAnsi="Times New Roman" w:cs="Times New Roman"/>
          <w:b/>
          <w:sz w:val="28"/>
          <w:szCs w:val="28"/>
        </w:rPr>
        <w:t>.</w:t>
      </w:r>
      <w:r w:rsidR="00132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809" w:rsidRPr="008C3809" w:rsidRDefault="008C3809" w:rsidP="008C38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09">
        <w:rPr>
          <w:rFonts w:ascii="Times New Roman" w:hAnsi="Times New Roman" w:cs="Times New Roman"/>
          <w:sz w:val="28"/>
          <w:szCs w:val="28"/>
        </w:rPr>
        <w:t xml:space="preserve">В этом году конкурсу исполняется 15 лет и он традиционно посвящен развитию творческого потенциала и профессиональных компетенций студентов, получающих высшее и среднее профессиональное образование. </w:t>
      </w:r>
    </w:p>
    <w:p w:rsidR="008C3809" w:rsidRDefault="008C3809" w:rsidP="008C38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C3809">
        <w:rPr>
          <w:rFonts w:ascii="Times New Roman" w:hAnsi="Times New Roman" w:cs="Times New Roman"/>
          <w:sz w:val="28"/>
          <w:szCs w:val="28"/>
        </w:rPr>
        <w:t>адачи конкурса связанны с привлечением инициативной и творческой студенческой молодежи к решению значимых социально-экономических, социально-культурных, технико-технологических и социально-правовых проблем города и региона.</w:t>
      </w:r>
    </w:p>
    <w:p w:rsidR="0038491B" w:rsidRDefault="00024614" w:rsidP="008C38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614">
        <w:rPr>
          <w:rFonts w:ascii="Times New Roman" w:hAnsi="Times New Roman" w:cs="Times New Roman"/>
          <w:sz w:val="28"/>
          <w:szCs w:val="28"/>
        </w:rPr>
        <w:t>В кон</w:t>
      </w:r>
      <w:r>
        <w:rPr>
          <w:rFonts w:ascii="Times New Roman" w:hAnsi="Times New Roman" w:cs="Times New Roman"/>
          <w:sz w:val="28"/>
          <w:szCs w:val="28"/>
        </w:rPr>
        <w:t xml:space="preserve">курсе </w:t>
      </w:r>
      <w:r w:rsidRPr="00024614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Pr="00024614">
        <w:rPr>
          <w:rFonts w:ascii="Times New Roman" w:hAnsi="Times New Roman" w:cs="Times New Roman"/>
          <w:sz w:val="28"/>
          <w:szCs w:val="28"/>
        </w:rPr>
        <w:t xml:space="preserve">филиала </w:t>
      </w:r>
      <w:proofErr w:type="spellStart"/>
      <w:r w:rsidR="007178DF">
        <w:rPr>
          <w:rFonts w:ascii="Times New Roman" w:hAnsi="Times New Roman" w:cs="Times New Roman"/>
          <w:sz w:val="28"/>
          <w:szCs w:val="28"/>
        </w:rPr>
        <w:t>ПсковГУ</w:t>
      </w:r>
      <w:proofErr w:type="spellEnd"/>
      <w:r w:rsidR="007178DF">
        <w:rPr>
          <w:rFonts w:ascii="Times New Roman" w:hAnsi="Times New Roman" w:cs="Times New Roman"/>
          <w:sz w:val="28"/>
          <w:szCs w:val="28"/>
        </w:rPr>
        <w:t xml:space="preserve"> в г. Великие Луки и Великолукской государственной академии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3809">
        <w:rPr>
          <w:rFonts w:ascii="Times New Roman" w:hAnsi="Times New Roman" w:cs="Times New Roman"/>
          <w:sz w:val="28"/>
          <w:szCs w:val="28"/>
        </w:rPr>
        <w:t xml:space="preserve">Всего к публичной оценке жюри было представлено 14 студенческих презентаций работ/проектов. </w:t>
      </w:r>
      <w:r>
        <w:rPr>
          <w:rFonts w:ascii="Times New Roman" w:hAnsi="Times New Roman" w:cs="Times New Roman"/>
          <w:sz w:val="28"/>
          <w:szCs w:val="28"/>
        </w:rPr>
        <w:t xml:space="preserve">В качестве экспертов были приглашены не только преподаватели вузов, но и </w:t>
      </w:r>
      <w:r w:rsidRPr="00024614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8C3809">
        <w:rPr>
          <w:rFonts w:ascii="Times New Roman" w:hAnsi="Times New Roman" w:cs="Times New Roman"/>
          <w:sz w:val="28"/>
          <w:szCs w:val="28"/>
        </w:rPr>
        <w:t xml:space="preserve">работодателей - </w:t>
      </w:r>
      <w:r w:rsidRPr="00024614">
        <w:rPr>
          <w:rFonts w:ascii="Times New Roman" w:hAnsi="Times New Roman" w:cs="Times New Roman"/>
          <w:sz w:val="28"/>
          <w:szCs w:val="28"/>
        </w:rPr>
        <w:t>предприятий и организаций г. Великие Луки</w:t>
      </w:r>
      <w:r w:rsidR="0038491B">
        <w:rPr>
          <w:rFonts w:ascii="Times New Roman" w:hAnsi="Times New Roman" w:cs="Times New Roman"/>
          <w:sz w:val="28"/>
          <w:szCs w:val="28"/>
        </w:rPr>
        <w:t xml:space="preserve"> </w:t>
      </w:r>
      <w:r w:rsidR="008C3809">
        <w:rPr>
          <w:rFonts w:ascii="Times New Roman" w:hAnsi="Times New Roman" w:cs="Times New Roman"/>
          <w:sz w:val="28"/>
          <w:szCs w:val="28"/>
        </w:rPr>
        <w:t>–</w:t>
      </w:r>
      <w:r w:rsidR="0038491B">
        <w:rPr>
          <w:rFonts w:ascii="Times New Roman" w:hAnsi="Times New Roman" w:cs="Times New Roman"/>
          <w:sz w:val="28"/>
          <w:szCs w:val="28"/>
        </w:rPr>
        <w:t xml:space="preserve"> </w:t>
      </w:r>
      <w:r w:rsidR="008C3809">
        <w:rPr>
          <w:rFonts w:ascii="Times New Roman" w:hAnsi="Times New Roman" w:cs="Times New Roman"/>
          <w:sz w:val="28"/>
          <w:szCs w:val="28"/>
        </w:rPr>
        <w:t>помощник директора Промышленного Технопарка «</w:t>
      </w:r>
      <w:proofErr w:type="spellStart"/>
      <w:r w:rsidR="008C3809">
        <w:rPr>
          <w:rFonts w:ascii="Times New Roman" w:hAnsi="Times New Roman" w:cs="Times New Roman"/>
          <w:sz w:val="28"/>
          <w:szCs w:val="28"/>
        </w:rPr>
        <w:t>Электрополис</w:t>
      </w:r>
      <w:proofErr w:type="spellEnd"/>
      <w:r w:rsidR="008C380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C3809">
        <w:rPr>
          <w:rFonts w:ascii="Times New Roman" w:hAnsi="Times New Roman" w:cs="Times New Roman"/>
          <w:sz w:val="28"/>
          <w:szCs w:val="28"/>
        </w:rPr>
        <w:t>Тимошенкова</w:t>
      </w:r>
      <w:proofErr w:type="spellEnd"/>
      <w:r w:rsidR="008C3809">
        <w:rPr>
          <w:rFonts w:ascii="Times New Roman" w:hAnsi="Times New Roman" w:cs="Times New Roman"/>
          <w:sz w:val="28"/>
          <w:szCs w:val="28"/>
        </w:rPr>
        <w:t xml:space="preserve"> О.С.</w:t>
      </w:r>
      <w:r w:rsidR="0045403A">
        <w:rPr>
          <w:rFonts w:ascii="Times New Roman" w:hAnsi="Times New Roman" w:cs="Times New Roman"/>
          <w:sz w:val="28"/>
          <w:szCs w:val="28"/>
        </w:rPr>
        <w:t>, помощник</w:t>
      </w:r>
      <w:r w:rsidR="00596A3A">
        <w:rPr>
          <w:rFonts w:ascii="Times New Roman" w:hAnsi="Times New Roman" w:cs="Times New Roman"/>
          <w:sz w:val="28"/>
          <w:szCs w:val="28"/>
        </w:rPr>
        <w:t xml:space="preserve"> прокурора Великолукского района</w:t>
      </w:r>
      <w:r w:rsidR="008C3809">
        <w:rPr>
          <w:rFonts w:ascii="Times New Roman" w:hAnsi="Times New Roman" w:cs="Times New Roman"/>
          <w:sz w:val="28"/>
          <w:szCs w:val="28"/>
        </w:rPr>
        <w:t xml:space="preserve"> Антонов А.А.</w:t>
      </w:r>
      <w:r w:rsidR="0038491B" w:rsidRPr="007178DF">
        <w:rPr>
          <w:rFonts w:ascii="Times New Roman" w:hAnsi="Times New Roman" w:cs="Times New Roman"/>
          <w:sz w:val="28"/>
          <w:szCs w:val="28"/>
        </w:rPr>
        <w:t xml:space="preserve">, </w:t>
      </w:r>
      <w:r w:rsidR="0045403A">
        <w:rPr>
          <w:rFonts w:ascii="Times New Roman" w:hAnsi="Times New Roman" w:cs="Times New Roman"/>
          <w:sz w:val="28"/>
          <w:szCs w:val="28"/>
        </w:rPr>
        <w:t xml:space="preserve">начальник филиала по городу Великие Луки ФКУ УИИ УФСИН России по Псковской области, подполковник внутренней службы </w:t>
      </w:r>
      <w:proofErr w:type="spellStart"/>
      <w:r w:rsidR="0045403A">
        <w:rPr>
          <w:rFonts w:ascii="Times New Roman" w:hAnsi="Times New Roman" w:cs="Times New Roman"/>
          <w:sz w:val="28"/>
          <w:szCs w:val="28"/>
        </w:rPr>
        <w:t>Горовцов</w:t>
      </w:r>
      <w:proofErr w:type="spellEnd"/>
      <w:r w:rsidR="0045403A">
        <w:rPr>
          <w:rFonts w:ascii="Times New Roman" w:hAnsi="Times New Roman" w:cs="Times New Roman"/>
          <w:sz w:val="28"/>
          <w:szCs w:val="28"/>
        </w:rPr>
        <w:t xml:space="preserve"> М.Д.,  председатель городского отделения партии «Единая Россия», </w:t>
      </w:r>
      <w:r w:rsidR="0038491B" w:rsidRPr="0038491B">
        <w:rPr>
          <w:rFonts w:ascii="Times New Roman" w:hAnsi="Times New Roman" w:cs="Times New Roman"/>
          <w:color w:val="000000" w:themeColor="text1"/>
          <w:sz w:val="28"/>
          <w:szCs w:val="28"/>
        </w:rPr>
        <w:t>главный редактор</w:t>
      </w:r>
      <w:r w:rsidR="00454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газеты «Великолукская правда» </w:t>
      </w:r>
      <w:r w:rsidR="0038491B" w:rsidRPr="0038491B">
        <w:rPr>
          <w:rFonts w:ascii="Times New Roman" w:hAnsi="Times New Roman" w:cs="Times New Roman"/>
          <w:color w:val="000000" w:themeColor="text1"/>
          <w:sz w:val="28"/>
          <w:szCs w:val="28"/>
        </w:rPr>
        <w:t>Максимов К</w:t>
      </w:r>
      <w:r w:rsidR="00454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8491B" w:rsidRPr="0038491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540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5C7" w:rsidRDefault="00024614" w:rsidP="000246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614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курс</w:t>
      </w:r>
      <w:r w:rsidRPr="00024614">
        <w:rPr>
          <w:rFonts w:ascii="Times New Roman" w:hAnsi="Times New Roman" w:cs="Times New Roman"/>
          <w:sz w:val="28"/>
          <w:szCs w:val="28"/>
        </w:rPr>
        <w:t xml:space="preserve"> открыл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24614">
        <w:rPr>
          <w:rFonts w:ascii="Times New Roman" w:hAnsi="Times New Roman" w:cs="Times New Roman"/>
          <w:sz w:val="28"/>
          <w:szCs w:val="28"/>
        </w:rPr>
        <w:t xml:space="preserve">иректор филиала </w:t>
      </w:r>
      <w:proofErr w:type="spellStart"/>
      <w:r w:rsidRPr="0002461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сковГУ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г. Великие Луки </w:t>
      </w:r>
      <w:r w:rsidRPr="00024614">
        <w:rPr>
          <w:rFonts w:ascii="Times New Roman" w:hAnsi="Times New Roman" w:cs="Times New Roman"/>
          <w:sz w:val="28"/>
          <w:szCs w:val="28"/>
        </w:rPr>
        <w:t xml:space="preserve">профессор </w:t>
      </w:r>
      <w:proofErr w:type="spellStart"/>
      <w:r w:rsidRPr="00024614">
        <w:rPr>
          <w:rFonts w:ascii="Times New Roman" w:hAnsi="Times New Roman" w:cs="Times New Roman"/>
          <w:sz w:val="28"/>
          <w:szCs w:val="28"/>
        </w:rPr>
        <w:t>Катченков</w:t>
      </w:r>
      <w:proofErr w:type="spellEnd"/>
      <w:r w:rsidRPr="00024614"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69B6">
        <w:rPr>
          <w:rFonts w:ascii="Times New Roman" w:hAnsi="Times New Roman" w:cs="Times New Roman"/>
          <w:sz w:val="28"/>
          <w:szCs w:val="28"/>
        </w:rPr>
        <w:t xml:space="preserve">В </w:t>
      </w:r>
      <w:r w:rsidR="00C369B6" w:rsidRPr="00C369B6">
        <w:rPr>
          <w:rFonts w:ascii="Times New Roman" w:hAnsi="Times New Roman" w:cs="Times New Roman"/>
          <w:sz w:val="28"/>
          <w:szCs w:val="28"/>
        </w:rPr>
        <w:t>приветственн</w:t>
      </w:r>
      <w:r w:rsidR="00C369B6">
        <w:rPr>
          <w:rFonts w:ascii="Times New Roman" w:hAnsi="Times New Roman" w:cs="Times New Roman"/>
          <w:sz w:val="28"/>
          <w:szCs w:val="28"/>
        </w:rPr>
        <w:t>о</w:t>
      </w:r>
      <w:r w:rsidR="00C369B6" w:rsidRPr="00C369B6">
        <w:rPr>
          <w:rFonts w:ascii="Times New Roman" w:hAnsi="Times New Roman" w:cs="Times New Roman"/>
          <w:sz w:val="28"/>
          <w:szCs w:val="28"/>
        </w:rPr>
        <w:t>м слов</w:t>
      </w:r>
      <w:r w:rsidR="00C369B6">
        <w:rPr>
          <w:rFonts w:ascii="Times New Roman" w:hAnsi="Times New Roman" w:cs="Times New Roman"/>
          <w:sz w:val="28"/>
          <w:szCs w:val="28"/>
        </w:rPr>
        <w:t>е</w:t>
      </w:r>
      <w:r w:rsidR="00C369B6" w:rsidRPr="00C369B6">
        <w:rPr>
          <w:rFonts w:ascii="Times New Roman" w:hAnsi="Times New Roman" w:cs="Times New Roman"/>
          <w:sz w:val="28"/>
          <w:szCs w:val="28"/>
        </w:rPr>
        <w:t xml:space="preserve"> </w:t>
      </w:r>
      <w:r w:rsidR="00C369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 отметил</w:t>
      </w:r>
      <w:r w:rsidR="00C369B6">
        <w:rPr>
          <w:rFonts w:ascii="Times New Roman" w:hAnsi="Times New Roman" w:cs="Times New Roman"/>
          <w:sz w:val="28"/>
          <w:szCs w:val="28"/>
        </w:rPr>
        <w:t xml:space="preserve">, что </w:t>
      </w:r>
      <w:r w:rsidR="00866A42">
        <w:rPr>
          <w:rFonts w:ascii="Times New Roman" w:hAnsi="Times New Roman" w:cs="Times New Roman"/>
          <w:sz w:val="28"/>
          <w:szCs w:val="28"/>
        </w:rPr>
        <w:t>в силу современных событий и</w:t>
      </w:r>
      <w:r w:rsidR="0045403A">
        <w:rPr>
          <w:rFonts w:ascii="Times New Roman" w:hAnsi="Times New Roman" w:cs="Times New Roman"/>
          <w:sz w:val="28"/>
          <w:szCs w:val="28"/>
        </w:rPr>
        <w:t xml:space="preserve"> в преддверии празднования Дня Победы конкурс студенческих работ </w:t>
      </w:r>
      <w:r w:rsidR="00866A42">
        <w:rPr>
          <w:rFonts w:ascii="Times New Roman" w:hAnsi="Times New Roman" w:cs="Times New Roman"/>
          <w:sz w:val="28"/>
          <w:szCs w:val="28"/>
        </w:rPr>
        <w:t>«Личность, город, регион</w:t>
      </w:r>
      <w:r w:rsidR="002D1F08">
        <w:rPr>
          <w:rFonts w:ascii="Times New Roman" w:hAnsi="Times New Roman" w:cs="Times New Roman"/>
          <w:sz w:val="28"/>
          <w:szCs w:val="28"/>
        </w:rPr>
        <w:t>-2023</w:t>
      </w:r>
      <w:r w:rsidR="00866A42">
        <w:rPr>
          <w:rFonts w:ascii="Times New Roman" w:hAnsi="Times New Roman" w:cs="Times New Roman"/>
          <w:sz w:val="28"/>
          <w:szCs w:val="28"/>
        </w:rPr>
        <w:t>» играет новыми красками актуальности. Участие в конкурсе с проектами о родном городе и регионе усиливает активную позицию молодого поколения студентов, развивает их научное творчество и готовит к будущей профессиональной деятельности.</w:t>
      </w:r>
    </w:p>
    <w:p w:rsidR="0045403A" w:rsidRDefault="00866A42" w:rsidP="002D1F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приветственным</w:t>
      </w:r>
      <w:r w:rsidR="002D1F08">
        <w:rPr>
          <w:rFonts w:ascii="Times New Roman" w:hAnsi="Times New Roman" w:cs="Times New Roman"/>
          <w:sz w:val="28"/>
          <w:szCs w:val="28"/>
        </w:rPr>
        <w:t>и словами</w:t>
      </w:r>
      <w:r>
        <w:rPr>
          <w:rFonts w:ascii="Times New Roman" w:hAnsi="Times New Roman" w:cs="Times New Roman"/>
          <w:sz w:val="28"/>
          <w:szCs w:val="28"/>
        </w:rPr>
        <w:t xml:space="preserve"> к участникам конкурса выступил</w:t>
      </w:r>
      <w:r w:rsidR="002D1F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заведующий кафедрой гуманитарных и социально-экономических </w:t>
      </w:r>
      <w:r w:rsidR="002D1F08">
        <w:rPr>
          <w:rFonts w:ascii="Times New Roman" w:hAnsi="Times New Roman" w:cs="Times New Roman"/>
          <w:sz w:val="28"/>
          <w:szCs w:val="28"/>
        </w:rPr>
        <w:t xml:space="preserve">дисциплин ВЛГАФК Степанов А.А. и представитель работодателя, член жюри конкурса, помощник прокурора Великолукского района Антонов А.А. </w:t>
      </w:r>
    </w:p>
    <w:p w:rsidR="00132042" w:rsidRDefault="00132042" w:rsidP="00132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Научно-практические работы студентов были широко представлены в трёх номинациях – </w:t>
      </w:r>
      <w:r w:rsidRPr="00132042">
        <w:rPr>
          <w:rFonts w:ascii="Times New Roman" w:hAnsi="Times New Roman" w:cs="Times New Roman"/>
          <w:sz w:val="28"/>
          <w:szCs w:val="28"/>
        </w:rPr>
        <w:t xml:space="preserve">«Личность, город, регион в архитектурном и техническом </w:t>
      </w:r>
      <w:r w:rsidR="009E16CC">
        <w:rPr>
          <w:rFonts w:ascii="Times New Roman" w:hAnsi="Times New Roman" w:cs="Times New Roman"/>
          <w:sz w:val="28"/>
          <w:szCs w:val="28"/>
        </w:rPr>
        <w:t>аспектах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32042">
        <w:rPr>
          <w:rFonts w:ascii="Times New Roman" w:hAnsi="Times New Roman" w:cs="Times New Roman"/>
          <w:sz w:val="28"/>
          <w:szCs w:val="28"/>
        </w:rPr>
        <w:t xml:space="preserve">«Личность, город, регион в социально-правовом </w:t>
      </w:r>
      <w:r w:rsidR="002D1F08">
        <w:rPr>
          <w:rFonts w:ascii="Times New Roman" w:hAnsi="Times New Roman" w:cs="Times New Roman"/>
          <w:sz w:val="28"/>
          <w:szCs w:val="28"/>
        </w:rPr>
        <w:t xml:space="preserve">и историческом аспектах, </w:t>
      </w:r>
      <w:r w:rsidR="002D1F08" w:rsidRPr="002D1F08">
        <w:rPr>
          <w:rFonts w:ascii="Times New Roman" w:hAnsi="Times New Roman" w:cs="Times New Roman"/>
          <w:sz w:val="28"/>
          <w:szCs w:val="28"/>
        </w:rPr>
        <w:t xml:space="preserve"> </w:t>
      </w:r>
      <w:r w:rsidR="002D1F08" w:rsidRPr="00132042">
        <w:rPr>
          <w:rFonts w:ascii="Times New Roman" w:hAnsi="Times New Roman" w:cs="Times New Roman"/>
          <w:sz w:val="28"/>
          <w:szCs w:val="28"/>
        </w:rPr>
        <w:t xml:space="preserve">«Личность, город, регион в </w:t>
      </w:r>
      <w:proofErr w:type="spellStart"/>
      <w:r w:rsidR="002D1F08" w:rsidRPr="00132042">
        <w:rPr>
          <w:rFonts w:ascii="Times New Roman" w:hAnsi="Times New Roman" w:cs="Times New Roman"/>
          <w:sz w:val="28"/>
          <w:szCs w:val="28"/>
        </w:rPr>
        <w:t>сервисно</w:t>
      </w:r>
      <w:proofErr w:type="spellEnd"/>
      <w:r w:rsidR="002D1F08" w:rsidRPr="00132042">
        <w:rPr>
          <w:rFonts w:ascii="Times New Roman" w:hAnsi="Times New Roman" w:cs="Times New Roman"/>
          <w:sz w:val="28"/>
          <w:szCs w:val="28"/>
        </w:rPr>
        <w:t>-технологическом аспекте»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295" w:rsidRDefault="00F80370" w:rsidP="00E2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A68C1" w:rsidRPr="00F80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8C1" w:rsidRPr="00B0782C">
        <w:rPr>
          <w:rFonts w:ascii="Times New Roman" w:hAnsi="Times New Roman" w:cs="Times New Roman"/>
          <w:b/>
          <w:sz w:val="28"/>
          <w:szCs w:val="28"/>
        </w:rPr>
        <w:t xml:space="preserve">номинации, </w:t>
      </w:r>
      <w:r w:rsidR="005C5C42">
        <w:rPr>
          <w:rFonts w:ascii="Times New Roman" w:hAnsi="Times New Roman" w:cs="Times New Roman"/>
          <w:b/>
          <w:sz w:val="28"/>
          <w:szCs w:val="28"/>
        </w:rPr>
        <w:t xml:space="preserve">посвященной </w:t>
      </w:r>
      <w:r w:rsidR="00B0782C">
        <w:rPr>
          <w:rFonts w:ascii="Times New Roman" w:hAnsi="Times New Roman" w:cs="Times New Roman"/>
          <w:b/>
          <w:sz w:val="28"/>
          <w:szCs w:val="28"/>
        </w:rPr>
        <w:t>проблем</w:t>
      </w:r>
      <w:r w:rsidR="005C5C42">
        <w:rPr>
          <w:rFonts w:ascii="Times New Roman" w:hAnsi="Times New Roman" w:cs="Times New Roman"/>
          <w:b/>
          <w:sz w:val="28"/>
          <w:szCs w:val="28"/>
        </w:rPr>
        <w:t>ам</w:t>
      </w:r>
      <w:r w:rsidR="00B078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8C1" w:rsidRPr="00B0782C">
        <w:rPr>
          <w:rFonts w:ascii="Times New Roman" w:hAnsi="Times New Roman" w:cs="Times New Roman"/>
          <w:b/>
          <w:sz w:val="28"/>
          <w:szCs w:val="28"/>
        </w:rPr>
        <w:t>региональной архитектуры и техники,</w:t>
      </w:r>
      <w:r w:rsidR="00BA68C1" w:rsidRPr="00F80370">
        <w:rPr>
          <w:rFonts w:ascii="Times New Roman" w:hAnsi="Times New Roman" w:cs="Times New Roman"/>
          <w:sz w:val="28"/>
          <w:szCs w:val="28"/>
        </w:rPr>
        <w:t xml:space="preserve"> </w:t>
      </w:r>
      <w:r w:rsidR="00B0782C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B0782C" w:rsidRPr="00B0782C">
        <w:rPr>
          <w:rFonts w:ascii="Times New Roman" w:hAnsi="Times New Roman" w:cs="Times New Roman"/>
          <w:sz w:val="28"/>
          <w:szCs w:val="28"/>
        </w:rPr>
        <w:t xml:space="preserve">Филиала </w:t>
      </w:r>
      <w:proofErr w:type="spellStart"/>
      <w:r w:rsidR="00B0782C" w:rsidRPr="00B0782C">
        <w:rPr>
          <w:rFonts w:ascii="Times New Roman" w:hAnsi="Times New Roman" w:cs="Times New Roman"/>
          <w:sz w:val="28"/>
          <w:szCs w:val="28"/>
        </w:rPr>
        <w:t>ПсковГУ</w:t>
      </w:r>
      <w:proofErr w:type="spellEnd"/>
      <w:r w:rsidR="00B0782C">
        <w:rPr>
          <w:rFonts w:ascii="Times New Roman" w:hAnsi="Times New Roman" w:cs="Times New Roman"/>
          <w:sz w:val="28"/>
          <w:szCs w:val="28"/>
        </w:rPr>
        <w:t xml:space="preserve"> представили на суд экспертов</w:t>
      </w:r>
      <w:r w:rsidR="002975F6">
        <w:rPr>
          <w:rFonts w:ascii="Times New Roman" w:hAnsi="Times New Roman" w:cs="Times New Roman"/>
          <w:sz w:val="28"/>
          <w:szCs w:val="28"/>
        </w:rPr>
        <w:t xml:space="preserve"> проекты, интересные с точки зрения не только технической, но и </w:t>
      </w:r>
      <w:r w:rsidR="002975F6">
        <w:rPr>
          <w:rFonts w:ascii="Times New Roman" w:hAnsi="Times New Roman" w:cs="Times New Roman"/>
          <w:sz w:val="28"/>
          <w:szCs w:val="28"/>
        </w:rPr>
        <w:lastRenderedPageBreak/>
        <w:t>экологической, туристической, эстетической.</w:t>
      </w:r>
      <w:r w:rsidR="005C5C42">
        <w:rPr>
          <w:rFonts w:ascii="Times New Roman" w:hAnsi="Times New Roman" w:cs="Times New Roman"/>
          <w:sz w:val="28"/>
          <w:szCs w:val="28"/>
        </w:rPr>
        <w:t xml:space="preserve"> Выступающие </w:t>
      </w:r>
      <w:r w:rsidR="002975F6">
        <w:rPr>
          <w:rFonts w:ascii="Times New Roman" w:hAnsi="Times New Roman" w:cs="Times New Roman"/>
          <w:sz w:val="28"/>
          <w:szCs w:val="28"/>
        </w:rPr>
        <w:t>продемонстрировали авторск</w:t>
      </w:r>
      <w:r w:rsidR="00787B1C">
        <w:rPr>
          <w:rFonts w:ascii="Times New Roman" w:hAnsi="Times New Roman" w:cs="Times New Roman"/>
          <w:sz w:val="28"/>
          <w:szCs w:val="28"/>
        </w:rPr>
        <w:t xml:space="preserve">ий подход к </w:t>
      </w:r>
      <w:r w:rsidR="002975F6">
        <w:rPr>
          <w:rFonts w:ascii="Times New Roman" w:hAnsi="Times New Roman" w:cs="Times New Roman"/>
          <w:sz w:val="28"/>
          <w:szCs w:val="28"/>
        </w:rPr>
        <w:t>решени</w:t>
      </w:r>
      <w:r w:rsidR="00787B1C">
        <w:rPr>
          <w:rFonts w:ascii="Times New Roman" w:hAnsi="Times New Roman" w:cs="Times New Roman"/>
          <w:sz w:val="28"/>
          <w:szCs w:val="28"/>
        </w:rPr>
        <w:t>ю</w:t>
      </w:r>
      <w:r w:rsidR="002975F6">
        <w:rPr>
          <w:rFonts w:ascii="Times New Roman" w:hAnsi="Times New Roman" w:cs="Times New Roman"/>
          <w:sz w:val="28"/>
          <w:szCs w:val="28"/>
        </w:rPr>
        <w:t xml:space="preserve"> многих региональных проблем. Так</w:t>
      </w:r>
      <w:r w:rsidR="00787B1C">
        <w:rPr>
          <w:rFonts w:ascii="Times New Roman" w:hAnsi="Times New Roman" w:cs="Times New Roman"/>
          <w:sz w:val="28"/>
          <w:szCs w:val="28"/>
        </w:rPr>
        <w:t>, н</w:t>
      </w:r>
      <w:r w:rsidR="002975F6">
        <w:rPr>
          <w:rFonts w:ascii="Times New Roman" w:hAnsi="Times New Roman" w:cs="Times New Roman"/>
          <w:sz w:val="28"/>
          <w:szCs w:val="28"/>
        </w:rPr>
        <w:t xml:space="preserve">апример, </w:t>
      </w:r>
      <w:r w:rsidR="002D1F08">
        <w:rPr>
          <w:rFonts w:ascii="Times New Roman" w:hAnsi="Times New Roman" w:cs="Times New Roman"/>
          <w:sz w:val="28"/>
          <w:szCs w:val="28"/>
        </w:rPr>
        <w:t xml:space="preserve">Смирнов Андрей Вячеславович спроектировал процесс </w:t>
      </w:r>
      <w:r w:rsidR="00CF0086">
        <w:rPr>
          <w:rFonts w:ascii="Times New Roman" w:hAnsi="Times New Roman" w:cs="Times New Roman"/>
          <w:sz w:val="28"/>
          <w:szCs w:val="28"/>
        </w:rPr>
        <w:t xml:space="preserve">производства изделий </w:t>
      </w:r>
      <w:r w:rsidR="002D1F08">
        <w:rPr>
          <w:rFonts w:ascii="Times New Roman" w:hAnsi="Times New Roman" w:cs="Times New Roman"/>
          <w:sz w:val="28"/>
          <w:szCs w:val="28"/>
        </w:rPr>
        <w:t xml:space="preserve">из пластика по индивидуальным заказам </w:t>
      </w:r>
      <w:r w:rsidR="00CF0086">
        <w:rPr>
          <w:rFonts w:ascii="Times New Roman" w:hAnsi="Times New Roman" w:cs="Times New Roman"/>
          <w:sz w:val="28"/>
          <w:szCs w:val="28"/>
        </w:rPr>
        <w:t xml:space="preserve">для великолукских потребителей с применением </w:t>
      </w:r>
      <w:r w:rsidR="00CF0086" w:rsidRPr="00CF0086">
        <w:rPr>
          <w:rFonts w:ascii="Times New Roman" w:hAnsi="Times New Roman" w:cs="Times New Roman"/>
          <w:sz w:val="28"/>
          <w:szCs w:val="28"/>
        </w:rPr>
        <w:t>3</w:t>
      </w:r>
      <w:r w:rsidR="00CF008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F0086" w:rsidRPr="00CF0086">
        <w:rPr>
          <w:rFonts w:ascii="Times New Roman" w:hAnsi="Times New Roman" w:cs="Times New Roman"/>
          <w:sz w:val="28"/>
          <w:szCs w:val="28"/>
        </w:rPr>
        <w:t xml:space="preserve"> </w:t>
      </w:r>
      <w:r w:rsidR="00CF0086">
        <w:rPr>
          <w:rFonts w:ascii="Times New Roman" w:hAnsi="Times New Roman" w:cs="Times New Roman"/>
          <w:sz w:val="28"/>
          <w:szCs w:val="28"/>
        </w:rPr>
        <w:t xml:space="preserve">принтеров </w:t>
      </w:r>
      <w:r w:rsidR="00602DBD">
        <w:rPr>
          <w:rFonts w:ascii="Times New Roman" w:hAnsi="Times New Roman" w:cs="Times New Roman"/>
          <w:sz w:val="28"/>
          <w:szCs w:val="28"/>
        </w:rPr>
        <w:t>(1 место в данной номинации</w:t>
      </w:r>
      <w:r w:rsidR="00CF0086">
        <w:rPr>
          <w:rFonts w:ascii="Times New Roman" w:hAnsi="Times New Roman" w:cs="Times New Roman"/>
          <w:sz w:val="28"/>
          <w:szCs w:val="28"/>
        </w:rPr>
        <w:t xml:space="preserve">, руководители Шляхтова Л.М. и </w:t>
      </w:r>
      <w:proofErr w:type="spellStart"/>
      <w:r w:rsidR="00CF0086">
        <w:rPr>
          <w:rFonts w:ascii="Times New Roman" w:hAnsi="Times New Roman" w:cs="Times New Roman"/>
          <w:sz w:val="28"/>
          <w:szCs w:val="28"/>
        </w:rPr>
        <w:t>Катченков</w:t>
      </w:r>
      <w:proofErr w:type="spellEnd"/>
      <w:r w:rsidR="00CF0086">
        <w:rPr>
          <w:rFonts w:ascii="Times New Roman" w:hAnsi="Times New Roman" w:cs="Times New Roman"/>
          <w:sz w:val="28"/>
          <w:szCs w:val="28"/>
        </w:rPr>
        <w:t xml:space="preserve"> С.А.).</w:t>
      </w:r>
    </w:p>
    <w:p w:rsidR="00816295" w:rsidRDefault="00CF0086" w:rsidP="00B07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Мягкая Елизавета Дмитриевна представила проект двухэтажного жилого дома с цокольным этажом в городе Невель Псковской области </w:t>
      </w:r>
      <w:r w:rsidR="00E63187">
        <w:rPr>
          <w:rFonts w:ascii="Times New Roman" w:hAnsi="Times New Roman" w:cs="Times New Roman"/>
          <w:sz w:val="28"/>
          <w:szCs w:val="28"/>
        </w:rPr>
        <w:t>(2 место</w:t>
      </w:r>
      <w:r w:rsidR="00CE3FD2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>
        <w:rPr>
          <w:rFonts w:ascii="Times New Roman" w:hAnsi="Times New Roman" w:cs="Times New Roman"/>
          <w:sz w:val="28"/>
          <w:szCs w:val="28"/>
        </w:rPr>
        <w:t>Сипкина М.Н.</w:t>
      </w:r>
      <w:r w:rsidR="00CE3FD2">
        <w:rPr>
          <w:rFonts w:ascii="Times New Roman" w:hAnsi="Times New Roman" w:cs="Times New Roman"/>
          <w:sz w:val="28"/>
          <w:szCs w:val="28"/>
        </w:rPr>
        <w:t>)</w:t>
      </w:r>
      <w:r w:rsidR="00E631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2237" w:rsidRDefault="00E63187" w:rsidP="00E2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интересным</w:t>
      </w:r>
      <w:r w:rsidR="00102237">
        <w:rPr>
          <w:rFonts w:ascii="Times New Roman" w:hAnsi="Times New Roman" w:cs="Times New Roman"/>
          <w:sz w:val="28"/>
          <w:szCs w:val="28"/>
        </w:rPr>
        <w:t xml:space="preserve">, хотя и вызвавшим большие споры </w:t>
      </w:r>
      <w:r w:rsidR="00602DBD">
        <w:rPr>
          <w:rFonts w:ascii="Times New Roman" w:hAnsi="Times New Roman" w:cs="Times New Roman"/>
          <w:sz w:val="28"/>
          <w:szCs w:val="28"/>
        </w:rPr>
        <w:t xml:space="preserve">у </w:t>
      </w:r>
      <w:r w:rsidR="00102237">
        <w:rPr>
          <w:rFonts w:ascii="Times New Roman" w:hAnsi="Times New Roman" w:cs="Times New Roman"/>
          <w:sz w:val="28"/>
          <w:szCs w:val="28"/>
        </w:rPr>
        <w:t xml:space="preserve">экспертов, </w:t>
      </w:r>
      <w:r w:rsidR="009E16CC">
        <w:rPr>
          <w:rFonts w:ascii="Times New Roman" w:hAnsi="Times New Roman" w:cs="Times New Roman"/>
          <w:sz w:val="28"/>
          <w:szCs w:val="28"/>
        </w:rPr>
        <w:t>стал</w:t>
      </w:r>
      <w:r>
        <w:rPr>
          <w:rFonts w:ascii="Times New Roman" w:hAnsi="Times New Roman" w:cs="Times New Roman"/>
          <w:sz w:val="28"/>
          <w:szCs w:val="28"/>
        </w:rPr>
        <w:t xml:space="preserve"> проект студентов </w:t>
      </w:r>
      <w:r w:rsidR="00CF0086">
        <w:rPr>
          <w:rFonts w:ascii="Times New Roman" w:hAnsi="Times New Roman" w:cs="Times New Roman"/>
          <w:sz w:val="28"/>
          <w:szCs w:val="28"/>
        </w:rPr>
        <w:t xml:space="preserve">Егоровой Натальи Борисовны и Харитоненко Алексея Николаевича </w:t>
      </w:r>
      <w:r w:rsidR="00102237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102237" w:rsidRPr="00102237">
        <w:rPr>
          <w:rFonts w:ascii="Times New Roman" w:hAnsi="Times New Roman" w:cs="Times New Roman"/>
          <w:sz w:val="28"/>
          <w:szCs w:val="28"/>
        </w:rPr>
        <w:t>«</w:t>
      </w:r>
      <w:r w:rsidR="00CF0086">
        <w:rPr>
          <w:rFonts w:ascii="Times New Roman" w:hAnsi="Times New Roman" w:cs="Times New Roman"/>
          <w:sz w:val="28"/>
          <w:szCs w:val="28"/>
        </w:rPr>
        <w:t xml:space="preserve">Гостиница с залом кафе в поселке Наумово </w:t>
      </w:r>
      <w:proofErr w:type="spellStart"/>
      <w:r w:rsidR="00CF0086">
        <w:rPr>
          <w:rFonts w:ascii="Times New Roman" w:hAnsi="Times New Roman" w:cs="Times New Roman"/>
          <w:sz w:val="28"/>
          <w:szCs w:val="28"/>
        </w:rPr>
        <w:t>Куньинского</w:t>
      </w:r>
      <w:proofErr w:type="spellEnd"/>
      <w:r w:rsidR="00CF0086">
        <w:rPr>
          <w:rFonts w:ascii="Times New Roman" w:hAnsi="Times New Roman" w:cs="Times New Roman"/>
          <w:sz w:val="28"/>
          <w:szCs w:val="28"/>
        </w:rPr>
        <w:t xml:space="preserve"> района Псковской области</w:t>
      </w:r>
      <w:r w:rsidR="00102237" w:rsidRPr="00102237">
        <w:rPr>
          <w:rFonts w:ascii="Times New Roman" w:hAnsi="Times New Roman" w:cs="Times New Roman"/>
          <w:sz w:val="28"/>
          <w:szCs w:val="28"/>
        </w:rPr>
        <w:t>»</w:t>
      </w:r>
      <w:r w:rsidR="00102237">
        <w:rPr>
          <w:rFonts w:ascii="Times New Roman" w:hAnsi="Times New Roman" w:cs="Times New Roman"/>
          <w:sz w:val="28"/>
          <w:szCs w:val="28"/>
        </w:rPr>
        <w:t xml:space="preserve"> (</w:t>
      </w:r>
      <w:r w:rsidR="00CF0086">
        <w:rPr>
          <w:rFonts w:ascii="Times New Roman" w:hAnsi="Times New Roman" w:cs="Times New Roman"/>
          <w:sz w:val="28"/>
          <w:szCs w:val="28"/>
        </w:rPr>
        <w:t xml:space="preserve">3 место, руководитель Литвинова Л.Б. </w:t>
      </w:r>
      <w:r w:rsidR="00102237" w:rsidRPr="00102237">
        <w:rPr>
          <w:rFonts w:ascii="Times New Roman" w:hAnsi="Times New Roman" w:cs="Times New Roman"/>
          <w:sz w:val="28"/>
          <w:szCs w:val="28"/>
        </w:rPr>
        <w:t xml:space="preserve"> </w:t>
      </w:r>
      <w:r w:rsidR="00102237">
        <w:rPr>
          <w:rFonts w:ascii="Times New Roman" w:hAnsi="Times New Roman" w:cs="Times New Roman"/>
          <w:sz w:val="28"/>
          <w:szCs w:val="28"/>
        </w:rPr>
        <w:t>)</w:t>
      </w:r>
      <w:r w:rsidR="00602DBD">
        <w:rPr>
          <w:rFonts w:ascii="Times New Roman" w:hAnsi="Times New Roman" w:cs="Times New Roman"/>
          <w:sz w:val="28"/>
          <w:szCs w:val="28"/>
        </w:rPr>
        <w:t>.</w:t>
      </w:r>
    </w:p>
    <w:p w:rsidR="00602DBD" w:rsidRDefault="00602DBD" w:rsidP="00E2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8241BC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086">
        <w:rPr>
          <w:rFonts w:ascii="Times New Roman" w:hAnsi="Times New Roman" w:cs="Times New Roman"/>
          <w:sz w:val="28"/>
          <w:szCs w:val="28"/>
        </w:rPr>
        <w:t>Сенченкова</w:t>
      </w:r>
      <w:proofErr w:type="spellEnd"/>
      <w:r w:rsidR="00CF0086">
        <w:rPr>
          <w:rFonts w:ascii="Times New Roman" w:hAnsi="Times New Roman" w:cs="Times New Roman"/>
          <w:sz w:val="28"/>
          <w:szCs w:val="28"/>
        </w:rPr>
        <w:t xml:space="preserve"> Елизавета Юрьевна и Соколова Кристина Евгеньевна представили проект парковки </w:t>
      </w:r>
      <w:proofErr w:type="spellStart"/>
      <w:r w:rsidR="00CF0086">
        <w:rPr>
          <w:rFonts w:ascii="Times New Roman" w:hAnsi="Times New Roman" w:cs="Times New Roman"/>
          <w:sz w:val="28"/>
          <w:szCs w:val="28"/>
        </w:rPr>
        <w:t>мотобайков</w:t>
      </w:r>
      <w:proofErr w:type="spellEnd"/>
      <w:r w:rsidR="00CF0086">
        <w:rPr>
          <w:rFonts w:ascii="Times New Roman" w:hAnsi="Times New Roman" w:cs="Times New Roman"/>
          <w:sz w:val="28"/>
          <w:szCs w:val="28"/>
        </w:rPr>
        <w:t xml:space="preserve"> в городе Великие Луки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F0086">
        <w:rPr>
          <w:rFonts w:ascii="Times New Roman" w:hAnsi="Times New Roman" w:cs="Times New Roman"/>
          <w:sz w:val="28"/>
          <w:szCs w:val="28"/>
        </w:rPr>
        <w:t xml:space="preserve">4 место,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F0086">
        <w:rPr>
          <w:rFonts w:ascii="Times New Roman" w:hAnsi="Times New Roman" w:cs="Times New Roman"/>
          <w:sz w:val="28"/>
          <w:szCs w:val="28"/>
        </w:rPr>
        <w:t>Литвинова Л.Б.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241BC" w:rsidRDefault="00602DBD" w:rsidP="00CA1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614">
        <w:rPr>
          <w:rFonts w:ascii="Times New Roman" w:hAnsi="Times New Roman" w:cs="Times New Roman"/>
          <w:b/>
          <w:sz w:val="28"/>
          <w:szCs w:val="28"/>
        </w:rPr>
        <w:t>Номинация, охватывающая социально-</w:t>
      </w:r>
      <w:r w:rsidR="008241BC" w:rsidRPr="00024614">
        <w:rPr>
          <w:rFonts w:ascii="Times New Roman" w:hAnsi="Times New Roman" w:cs="Times New Roman"/>
          <w:b/>
          <w:sz w:val="28"/>
          <w:szCs w:val="28"/>
        </w:rPr>
        <w:t>правовые</w:t>
      </w:r>
      <w:r w:rsidR="008241BC">
        <w:rPr>
          <w:rFonts w:ascii="Times New Roman" w:hAnsi="Times New Roman" w:cs="Times New Roman"/>
          <w:b/>
          <w:sz w:val="28"/>
          <w:szCs w:val="28"/>
        </w:rPr>
        <w:t xml:space="preserve"> и исторические </w:t>
      </w:r>
      <w:r w:rsidR="008241BC" w:rsidRPr="00024614">
        <w:rPr>
          <w:rFonts w:ascii="Times New Roman" w:hAnsi="Times New Roman" w:cs="Times New Roman"/>
          <w:b/>
          <w:sz w:val="28"/>
          <w:szCs w:val="28"/>
        </w:rPr>
        <w:t>аспекты</w:t>
      </w:r>
      <w:r w:rsidR="008241BC">
        <w:rPr>
          <w:rFonts w:ascii="Times New Roman" w:hAnsi="Times New Roman" w:cs="Times New Roman"/>
          <w:b/>
          <w:sz w:val="28"/>
          <w:szCs w:val="28"/>
        </w:rPr>
        <w:t xml:space="preserve"> города и региона</w:t>
      </w:r>
      <w:r w:rsidR="00024614">
        <w:rPr>
          <w:rFonts w:ascii="Times New Roman" w:hAnsi="Times New Roman" w:cs="Times New Roman"/>
          <w:sz w:val="28"/>
          <w:szCs w:val="28"/>
        </w:rPr>
        <w:t xml:space="preserve">, </w:t>
      </w:r>
      <w:r w:rsidR="00CA18DE">
        <w:rPr>
          <w:rFonts w:ascii="Times New Roman" w:hAnsi="Times New Roman" w:cs="Times New Roman"/>
          <w:sz w:val="28"/>
          <w:szCs w:val="28"/>
        </w:rPr>
        <w:t xml:space="preserve">была представлена научными работами студентов </w:t>
      </w:r>
      <w:r w:rsidR="00CA18DE" w:rsidRPr="00CA18DE">
        <w:rPr>
          <w:rFonts w:ascii="Times New Roman" w:hAnsi="Times New Roman" w:cs="Times New Roman"/>
          <w:sz w:val="28"/>
          <w:szCs w:val="28"/>
        </w:rPr>
        <w:t xml:space="preserve">Филиала </w:t>
      </w:r>
      <w:proofErr w:type="spellStart"/>
      <w:r w:rsidR="00CA18DE" w:rsidRPr="00CA18DE">
        <w:rPr>
          <w:rFonts w:ascii="Times New Roman" w:hAnsi="Times New Roman" w:cs="Times New Roman"/>
          <w:sz w:val="28"/>
          <w:szCs w:val="28"/>
        </w:rPr>
        <w:t>ПсковГУ</w:t>
      </w:r>
      <w:proofErr w:type="spellEnd"/>
      <w:r w:rsidR="00CA18DE">
        <w:rPr>
          <w:rFonts w:ascii="Times New Roman" w:hAnsi="Times New Roman" w:cs="Times New Roman"/>
          <w:sz w:val="28"/>
          <w:szCs w:val="28"/>
        </w:rPr>
        <w:t>, обучающихся по специальности «Право и организация социального обеспечения»</w:t>
      </w:r>
      <w:r w:rsidR="008241BC">
        <w:rPr>
          <w:rFonts w:ascii="Times New Roman" w:hAnsi="Times New Roman" w:cs="Times New Roman"/>
          <w:sz w:val="28"/>
          <w:szCs w:val="28"/>
        </w:rPr>
        <w:t xml:space="preserve"> и студентов ВЛГАФК, обучающихся по направлению «Сервис»</w:t>
      </w:r>
      <w:r w:rsidR="00CA18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41BC" w:rsidRDefault="00CA18DE" w:rsidP="00CA1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Лучшим в данной номинации был признан доклад </w:t>
      </w:r>
      <w:r w:rsidR="008241BC">
        <w:rPr>
          <w:rFonts w:ascii="Times New Roman" w:hAnsi="Times New Roman" w:cs="Times New Roman"/>
          <w:sz w:val="28"/>
          <w:szCs w:val="28"/>
        </w:rPr>
        <w:t>Ивановой Дарьи Евгеньевны</w:t>
      </w:r>
      <w:r w:rsidR="00E2058B" w:rsidRPr="00E20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тему: «</w:t>
      </w:r>
      <w:r w:rsidR="008241BC">
        <w:rPr>
          <w:rFonts w:ascii="Times New Roman" w:hAnsi="Times New Roman" w:cs="Times New Roman"/>
          <w:sz w:val="28"/>
          <w:szCs w:val="28"/>
        </w:rPr>
        <w:t>Проблемы нормативно-правового регулирования использования средств материнского (семейного)</w:t>
      </w:r>
      <w:r w:rsidR="009E16CC">
        <w:rPr>
          <w:rFonts w:ascii="Times New Roman" w:hAnsi="Times New Roman" w:cs="Times New Roman"/>
          <w:sz w:val="28"/>
          <w:szCs w:val="28"/>
        </w:rPr>
        <w:t xml:space="preserve"> </w:t>
      </w:r>
      <w:r w:rsidR="008241BC">
        <w:rPr>
          <w:rFonts w:ascii="Times New Roman" w:hAnsi="Times New Roman" w:cs="Times New Roman"/>
          <w:sz w:val="28"/>
          <w:szCs w:val="28"/>
        </w:rPr>
        <w:t>капитала</w:t>
      </w:r>
      <w:r w:rsidRPr="00CA18D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241BC">
        <w:rPr>
          <w:rFonts w:ascii="Times New Roman" w:hAnsi="Times New Roman" w:cs="Times New Roman"/>
          <w:sz w:val="28"/>
          <w:szCs w:val="28"/>
        </w:rPr>
        <w:t xml:space="preserve">1 место,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CA18DE">
        <w:rPr>
          <w:rFonts w:ascii="Times New Roman" w:hAnsi="Times New Roman" w:cs="Times New Roman"/>
          <w:sz w:val="28"/>
          <w:szCs w:val="28"/>
        </w:rPr>
        <w:t>Лягина</w:t>
      </w:r>
      <w:proofErr w:type="spellEnd"/>
      <w:r w:rsidRPr="00CA18DE">
        <w:rPr>
          <w:rFonts w:ascii="Times New Roman" w:hAnsi="Times New Roman" w:cs="Times New Roman"/>
          <w:sz w:val="28"/>
          <w:szCs w:val="28"/>
        </w:rPr>
        <w:t xml:space="preserve"> Е</w:t>
      </w:r>
      <w:r w:rsidR="008241BC">
        <w:rPr>
          <w:rFonts w:ascii="Times New Roman" w:hAnsi="Times New Roman" w:cs="Times New Roman"/>
          <w:sz w:val="28"/>
          <w:szCs w:val="28"/>
        </w:rPr>
        <w:t>.</w:t>
      </w:r>
      <w:r w:rsidR="00E2058B">
        <w:rPr>
          <w:rFonts w:ascii="Times New Roman" w:hAnsi="Times New Roman" w:cs="Times New Roman"/>
          <w:sz w:val="28"/>
          <w:szCs w:val="28"/>
        </w:rPr>
        <w:t>В</w:t>
      </w:r>
      <w:r w:rsidR="008241BC">
        <w:rPr>
          <w:rFonts w:ascii="Times New Roman" w:hAnsi="Times New Roman" w:cs="Times New Roman"/>
          <w:sz w:val="28"/>
          <w:szCs w:val="28"/>
        </w:rPr>
        <w:t>.). Слушателей интересовал вопрос о масштабах мошенничества в области использования средств материнского капитала.</w:t>
      </w:r>
    </w:p>
    <w:p w:rsidR="00CA18DE" w:rsidRDefault="008241BC" w:rsidP="00CA1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Чаплинская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Владимировна</w:t>
      </w:r>
      <w:r w:rsidR="00816295">
        <w:rPr>
          <w:rFonts w:ascii="Times New Roman" w:hAnsi="Times New Roman" w:cs="Times New Roman"/>
          <w:sz w:val="28"/>
          <w:szCs w:val="28"/>
        </w:rPr>
        <w:t xml:space="preserve"> </w:t>
      </w:r>
      <w:r w:rsidR="00202351">
        <w:rPr>
          <w:rFonts w:ascii="Times New Roman" w:hAnsi="Times New Roman" w:cs="Times New Roman"/>
          <w:sz w:val="28"/>
          <w:szCs w:val="28"/>
        </w:rPr>
        <w:t xml:space="preserve">в своем научном исследовании </w:t>
      </w:r>
      <w:r w:rsidR="00816295">
        <w:rPr>
          <w:rFonts w:ascii="Times New Roman" w:hAnsi="Times New Roman" w:cs="Times New Roman"/>
          <w:sz w:val="28"/>
          <w:szCs w:val="28"/>
        </w:rPr>
        <w:t xml:space="preserve">сосредоточилась </w:t>
      </w:r>
      <w:r w:rsidR="00202351">
        <w:rPr>
          <w:rFonts w:ascii="Times New Roman" w:hAnsi="Times New Roman" w:cs="Times New Roman"/>
          <w:sz w:val="28"/>
          <w:szCs w:val="28"/>
        </w:rPr>
        <w:t>на проблем</w:t>
      </w:r>
      <w:r w:rsidR="00816295">
        <w:rPr>
          <w:rFonts w:ascii="Times New Roman" w:hAnsi="Times New Roman" w:cs="Times New Roman"/>
          <w:sz w:val="28"/>
          <w:szCs w:val="28"/>
        </w:rPr>
        <w:t>ах</w:t>
      </w:r>
      <w:r w:rsidR="00202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социальной защиты лиц, пострадавших в результате радиационных или техногенных катастроф</w:t>
      </w:r>
      <w:r w:rsidR="00202351">
        <w:rPr>
          <w:rFonts w:ascii="Times New Roman" w:hAnsi="Times New Roman" w:cs="Times New Roman"/>
          <w:sz w:val="28"/>
          <w:szCs w:val="28"/>
        </w:rPr>
        <w:t xml:space="preserve"> (2 место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</w:t>
      </w:r>
      <w:r w:rsidR="00202351">
        <w:rPr>
          <w:rFonts w:ascii="Times New Roman" w:hAnsi="Times New Roman" w:cs="Times New Roman"/>
          <w:sz w:val="28"/>
          <w:szCs w:val="28"/>
        </w:rPr>
        <w:t>.</w:t>
      </w:r>
      <w:r w:rsidR="002527B0">
        <w:rPr>
          <w:rFonts w:ascii="Times New Roman" w:hAnsi="Times New Roman" w:cs="Times New Roman"/>
          <w:sz w:val="28"/>
          <w:szCs w:val="28"/>
        </w:rPr>
        <w:t xml:space="preserve"> Студентка </w:t>
      </w:r>
      <w:r w:rsidR="009E16CC">
        <w:rPr>
          <w:rFonts w:ascii="Times New Roman" w:hAnsi="Times New Roman" w:cs="Times New Roman"/>
          <w:sz w:val="28"/>
          <w:szCs w:val="28"/>
        </w:rPr>
        <w:t>отметила</w:t>
      </w:r>
      <w:r w:rsidR="002527B0">
        <w:rPr>
          <w:rFonts w:ascii="Times New Roman" w:hAnsi="Times New Roman" w:cs="Times New Roman"/>
          <w:sz w:val="28"/>
          <w:szCs w:val="28"/>
        </w:rPr>
        <w:t xml:space="preserve"> </w:t>
      </w:r>
      <w:r w:rsidR="009E16CC">
        <w:rPr>
          <w:rFonts w:ascii="Times New Roman" w:hAnsi="Times New Roman" w:cs="Times New Roman"/>
          <w:sz w:val="28"/>
          <w:szCs w:val="28"/>
        </w:rPr>
        <w:t xml:space="preserve">о </w:t>
      </w:r>
      <w:r w:rsidR="002527B0">
        <w:rPr>
          <w:rFonts w:ascii="Times New Roman" w:hAnsi="Times New Roman" w:cs="Times New Roman"/>
          <w:sz w:val="28"/>
          <w:szCs w:val="28"/>
        </w:rPr>
        <w:t xml:space="preserve">современных сложностях в получении льгот в этой области. </w:t>
      </w:r>
    </w:p>
    <w:p w:rsidR="00202351" w:rsidRDefault="008241BC" w:rsidP="00E2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правового регулирования социального обслуживания раскрыла в своей работе Иванова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Витальевна </w:t>
      </w:r>
      <w:r w:rsidR="00202351" w:rsidRPr="00202351">
        <w:rPr>
          <w:rFonts w:ascii="Times New Roman" w:hAnsi="Times New Roman" w:cs="Times New Roman"/>
          <w:sz w:val="28"/>
          <w:szCs w:val="28"/>
        </w:rPr>
        <w:t>(</w:t>
      </w:r>
      <w:r w:rsidR="002527B0">
        <w:rPr>
          <w:rFonts w:ascii="Times New Roman" w:hAnsi="Times New Roman" w:cs="Times New Roman"/>
          <w:sz w:val="28"/>
          <w:szCs w:val="28"/>
        </w:rPr>
        <w:t>2 место,</w:t>
      </w:r>
      <w:r w:rsidR="002527B0" w:rsidRPr="00202351">
        <w:rPr>
          <w:rFonts w:ascii="Times New Roman" w:hAnsi="Times New Roman" w:cs="Times New Roman"/>
          <w:sz w:val="28"/>
          <w:szCs w:val="28"/>
        </w:rPr>
        <w:t xml:space="preserve"> </w:t>
      </w:r>
      <w:r w:rsidR="00202351" w:rsidRPr="0020235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202351" w:rsidRPr="00202351">
        <w:rPr>
          <w:rFonts w:ascii="Times New Roman" w:hAnsi="Times New Roman" w:cs="Times New Roman"/>
          <w:sz w:val="28"/>
          <w:szCs w:val="28"/>
        </w:rPr>
        <w:t>Лягина</w:t>
      </w:r>
      <w:proofErr w:type="spellEnd"/>
      <w:r w:rsidR="00202351" w:rsidRPr="00202351">
        <w:rPr>
          <w:rFonts w:ascii="Times New Roman" w:hAnsi="Times New Roman" w:cs="Times New Roman"/>
          <w:sz w:val="28"/>
          <w:szCs w:val="28"/>
        </w:rPr>
        <w:t xml:space="preserve"> Е</w:t>
      </w:r>
      <w:r w:rsidR="002527B0">
        <w:rPr>
          <w:rFonts w:ascii="Times New Roman" w:hAnsi="Times New Roman" w:cs="Times New Roman"/>
          <w:sz w:val="28"/>
          <w:szCs w:val="28"/>
        </w:rPr>
        <w:t>.</w:t>
      </w:r>
      <w:r w:rsidR="00E2058B">
        <w:rPr>
          <w:rFonts w:ascii="Times New Roman" w:hAnsi="Times New Roman" w:cs="Times New Roman"/>
          <w:sz w:val="28"/>
          <w:szCs w:val="28"/>
        </w:rPr>
        <w:t>В</w:t>
      </w:r>
      <w:r w:rsidR="002527B0">
        <w:rPr>
          <w:rFonts w:ascii="Times New Roman" w:hAnsi="Times New Roman" w:cs="Times New Roman"/>
          <w:sz w:val="28"/>
          <w:szCs w:val="28"/>
        </w:rPr>
        <w:t>.</w:t>
      </w:r>
      <w:r w:rsidR="00202351" w:rsidRPr="00202351">
        <w:rPr>
          <w:rFonts w:ascii="Times New Roman" w:hAnsi="Times New Roman" w:cs="Times New Roman"/>
          <w:sz w:val="28"/>
          <w:szCs w:val="28"/>
        </w:rPr>
        <w:t>)</w:t>
      </w:r>
      <w:r w:rsidR="00A8749B">
        <w:rPr>
          <w:rFonts w:ascii="Times New Roman" w:hAnsi="Times New Roman" w:cs="Times New Roman"/>
          <w:sz w:val="28"/>
          <w:szCs w:val="28"/>
        </w:rPr>
        <w:t>.</w:t>
      </w:r>
    </w:p>
    <w:p w:rsidR="00A8749B" w:rsidRPr="00A8749B" w:rsidRDefault="002527B0" w:rsidP="00E2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Оживили публику слушателей студенты Игнатьев Иван Дмитриевич и Рассказов Даниил Евгеньевич анализируя и оценивая выборы в Великолукскую думу 7-го созыва. Председатель </w:t>
      </w:r>
      <w:r w:rsidR="009E16CC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отделения партии «Единая Россия» Максимов К.В. пожелал продолжить сравнительную оценку явки избирателей при однодневном и многодневном голосовании (4</w:t>
      </w:r>
      <w:r w:rsidR="00A8749B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E16C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уководитель Фетисов Н.В.</w:t>
      </w:r>
      <w:r w:rsidR="00A8749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527B0" w:rsidRDefault="002D1F08" w:rsidP="002D1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BA68C1">
        <w:rPr>
          <w:rFonts w:ascii="Times New Roman" w:hAnsi="Times New Roman" w:cs="Times New Roman"/>
          <w:b/>
          <w:sz w:val="28"/>
          <w:szCs w:val="28"/>
        </w:rPr>
        <w:t>оминаци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0370">
        <w:rPr>
          <w:rFonts w:ascii="Times New Roman" w:hAnsi="Times New Roman" w:cs="Times New Roman"/>
          <w:b/>
          <w:sz w:val="28"/>
          <w:szCs w:val="28"/>
        </w:rPr>
        <w:t>охватывающ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F80370">
        <w:rPr>
          <w:rFonts w:ascii="Times New Roman" w:hAnsi="Times New Roman" w:cs="Times New Roman"/>
          <w:b/>
          <w:sz w:val="28"/>
          <w:szCs w:val="28"/>
        </w:rPr>
        <w:t xml:space="preserve"> проблемы регионального сервиса</w:t>
      </w:r>
      <w:r>
        <w:rPr>
          <w:rFonts w:ascii="Times New Roman" w:hAnsi="Times New Roman" w:cs="Times New Roman"/>
          <w:sz w:val="28"/>
          <w:szCs w:val="28"/>
        </w:rPr>
        <w:t xml:space="preserve">, была представлена проектами студентов </w:t>
      </w:r>
      <w:r w:rsidRPr="00B0782C">
        <w:rPr>
          <w:rFonts w:ascii="Times New Roman" w:hAnsi="Times New Roman" w:cs="Times New Roman"/>
          <w:sz w:val="28"/>
          <w:szCs w:val="28"/>
        </w:rPr>
        <w:t>ФГБОУ ВО «ВЛГАФК»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062" w:rsidRDefault="002D1F08" w:rsidP="002D1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E05062">
        <w:rPr>
          <w:rFonts w:ascii="Times New Roman" w:hAnsi="Times New Roman" w:cs="Times New Roman"/>
          <w:sz w:val="28"/>
          <w:szCs w:val="28"/>
        </w:rPr>
        <w:t>учшей</w:t>
      </w:r>
      <w:r>
        <w:rPr>
          <w:rFonts w:ascii="Times New Roman" w:hAnsi="Times New Roman" w:cs="Times New Roman"/>
          <w:sz w:val="28"/>
          <w:szCs w:val="28"/>
        </w:rPr>
        <w:t xml:space="preserve"> в этой номинации</w:t>
      </w:r>
      <w:r w:rsidR="00E05062">
        <w:rPr>
          <w:rFonts w:ascii="Times New Roman" w:hAnsi="Times New Roman" w:cs="Times New Roman"/>
          <w:sz w:val="28"/>
          <w:szCs w:val="28"/>
        </w:rPr>
        <w:t xml:space="preserve"> была признана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E05062">
        <w:rPr>
          <w:rFonts w:ascii="Times New Roman" w:hAnsi="Times New Roman" w:cs="Times New Roman"/>
          <w:sz w:val="28"/>
          <w:szCs w:val="28"/>
        </w:rPr>
        <w:t xml:space="preserve">бота Павловой Анастасии Романовны на тему «Социально-культурная деятельность для детей с </w:t>
      </w:r>
      <w:r w:rsidR="00E05062">
        <w:rPr>
          <w:rFonts w:ascii="Times New Roman" w:hAnsi="Times New Roman" w:cs="Times New Roman"/>
          <w:sz w:val="28"/>
          <w:szCs w:val="28"/>
        </w:rPr>
        <w:lastRenderedPageBreak/>
        <w:t>ограниченными возможностями здоровья (на примере МБУК «Культура и Досуг» г. Невель)» (1 место, руководитель Степанов А.А.). Также данная работа набрала наибольшую сумму оценочных баллов жюри и признана абсолютными победителем конкурса.</w:t>
      </w:r>
    </w:p>
    <w:p w:rsidR="002D1F08" w:rsidRDefault="00E05062" w:rsidP="002D1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Смирнова Юлия Александровна и Тимофеева Дарья Васильевна представили зрителям презентацию о ресурсосберегающих технологиях, которые можно использовать в средствах размещения г. Великие Луки. Экспертов заинтересовал вопрос о тесноте связи между использованием ресурсосберегающих технологий гостиницами и стоимостью гостиничного номера (2 место, руководитель Смирнова Е.Ю.).</w:t>
      </w:r>
    </w:p>
    <w:p w:rsidR="00E05062" w:rsidRDefault="00E05062" w:rsidP="002D1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Пространство для культурно-досуговой деятельности молодежи </w:t>
      </w:r>
      <w:r w:rsidR="00A46EAC">
        <w:rPr>
          <w:rFonts w:ascii="Times New Roman" w:hAnsi="Times New Roman" w:cs="Times New Roman"/>
          <w:sz w:val="28"/>
          <w:szCs w:val="28"/>
        </w:rPr>
        <w:t xml:space="preserve">посредством создания </w:t>
      </w:r>
      <w:proofErr w:type="spellStart"/>
      <w:r w:rsidR="00A46EAC">
        <w:rPr>
          <w:rFonts w:ascii="Times New Roman" w:hAnsi="Times New Roman" w:cs="Times New Roman"/>
          <w:sz w:val="28"/>
          <w:szCs w:val="28"/>
        </w:rPr>
        <w:t>антикафе</w:t>
      </w:r>
      <w:proofErr w:type="spellEnd"/>
      <w:r w:rsidR="00A46EAC">
        <w:rPr>
          <w:rFonts w:ascii="Times New Roman" w:hAnsi="Times New Roman" w:cs="Times New Roman"/>
          <w:sz w:val="28"/>
          <w:szCs w:val="28"/>
        </w:rPr>
        <w:t xml:space="preserve"> в г. Великие Луки предложила студентка Александрова Екатерина Владимировна. Действительно, потребность города в многопрофильном культурно-досуговом </w:t>
      </w:r>
      <w:r w:rsidR="009E16CC">
        <w:rPr>
          <w:rFonts w:ascii="Times New Roman" w:hAnsi="Times New Roman" w:cs="Times New Roman"/>
          <w:sz w:val="28"/>
          <w:szCs w:val="28"/>
        </w:rPr>
        <w:t xml:space="preserve">молодежном </w:t>
      </w:r>
      <w:r w:rsidR="00A46EAC">
        <w:rPr>
          <w:rFonts w:ascii="Times New Roman" w:hAnsi="Times New Roman" w:cs="Times New Roman"/>
          <w:sz w:val="28"/>
          <w:szCs w:val="28"/>
        </w:rPr>
        <w:t>центре существует уже давно, а сейчас</w:t>
      </w:r>
      <w:r w:rsidR="009E16CC">
        <w:rPr>
          <w:rFonts w:ascii="Times New Roman" w:hAnsi="Times New Roman" w:cs="Times New Roman"/>
          <w:sz w:val="28"/>
          <w:szCs w:val="28"/>
        </w:rPr>
        <w:t xml:space="preserve"> она приобрела</w:t>
      </w:r>
      <w:r w:rsidR="00A46EAC">
        <w:rPr>
          <w:rFonts w:ascii="Times New Roman" w:hAnsi="Times New Roman" w:cs="Times New Roman"/>
          <w:sz w:val="28"/>
          <w:szCs w:val="28"/>
        </w:rPr>
        <w:t xml:space="preserve"> особую актуальность (3 место, руководитель Степанова А.А.).</w:t>
      </w:r>
    </w:p>
    <w:p w:rsidR="002D1F08" w:rsidRDefault="00A46EAC" w:rsidP="00B07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работы, которые приняли участие в данной номинации продемонстрировали, во-первых, инновационные технологии в экскурсионной деятельности на примере Музея спорта и Олимпийского движения Псковского края (Захарова Яна Дмитриевна), во-вторых,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Псковской области (Васильев Константин Юрьевич), </w:t>
      </w:r>
      <w:r w:rsidR="009C21D9">
        <w:rPr>
          <w:rFonts w:ascii="Times New Roman" w:hAnsi="Times New Roman" w:cs="Times New Roman"/>
          <w:sz w:val="28"/>
          <w:szCs w:val="28"/>
        </w:rPr>
        <w:t>в-третьих</w:t>
      </w:r>
      <w:r>
        <w:rPr>
          <w:rFonts w:ascii="Times New Roman" w:hAnsi="Times New Roman" w:cs="Times New Roman"/>
          <w:sz w:val="28"/>
          <w:szCs w:val="28"/>
        </w:rPr>
        <w:t xml:space="preserve">, развитие фондов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краудфандинга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формы поддержки культурных индустрий на российском и </w:t>
      </w:r>
      <w:r w:rsidR="009E16CC">
        <w:rPr>
          <w:rFonts w:ascii="Times New Roman" w:hAnsi="Times New Roman" w:cs="Times New Roman"/>
          <w:sz w:val="28"/>
          <w:szCs w:val="28"/>
        </w:rPr>
        <w:t>регионально</w:t>
      </w:r>
      <w:r>
        <w:rPr>
          <w:rFonts w:ascii="Times New Roman" w:hAnsi="Times New Roman" w:cs="Times New Roman"/>
          <w:sz w:val="28"/>
          <w:szCs w:val="28"/>
        </w:rPr>
        <w:t>м уровнях (Михайлова Алена Валерьевна).</w:t>
      </w:r>
    </w:p>
    <w:p w:rsidR="002E31B7" w:rsidRDefault="002F41D3" w:rsidP="002E3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1D3">
        <w:rPr>
          <w:rFonts w:ascii="Times New Roman" w:hAnsi="Times New Roman" w:cs="Times New Roman"/>
          <w:sz w:val="28"/>
          <w:szCs w:val="28"/>
        </w:rPr>
        <w:t>В целом работа кон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Pr="002F41D3">
        <w:rPr>
          <w:rFonts w:ascii="Times New Roman" w:hAnsi="Times New Roman" w:cs="Times New Roman"/>
          <w:sz w:val="28"/>
          <w:szCs w:val="28"/>
        </w:rPr>
        <w:t xml:space="preserve"> принесла много положительных эмоций, позитивн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F41D3">
        <w:rPr>
          <w:rFonts w:ascii="Times New Roman" w:hAnsi="Times New Roman" w:cs="Times New Roman"/>
          <w:sz w:val="28"/>
          <w:szCs w:val="28"/>
        </w:rPr>
        <w:t xml:space="preserve"> дискуссий и персональных мнений </w:t>
      </w:r>
      <w:r>
        <w:rPr>
          <w:rFonts w:ascii="Times New Roman" w:hAnsi="Times New Roman" w:cs="Times New Roman"/>
          <w:sz w:val="28"/>
          <w:szCs w:val="28"/>
        </w:rPr>
        <w:t>студентов-</w:t>
      </w:r>
      <w:r w:rsidRPr="002F41D3">
        <w:rPr>
          <w:rFonts w:ascii="Times New Roman" w:hAnsi="Times New Roman" w:cs="Times New Roman"/>
          <w:sz w:val="28"/>
          <w:szCs w:val="28"/>
        </w:rPr>
        <w:t>исследователей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9E16CC">
        <w:rPr>
          <w:rFonts w:ascii="Times New Roman" w:hAnsi="Times New Roman" w:cs="Times New Roman"/>
          <w:sz w:val="28"/>
          <w:szCs w:val="28"/>
        </w:rPr>
        <w:t xml:space="preserve">уверенно </w:t>
      </w:r>
      <w:r>
        <w:rPr>
          <w:rFonts w:ascii="Times New Roman" w:hAnsi="Times New Roman" w:cs="Times New Roman"/>
          <w:sz w:val="28"/>
          <w:szCs w:val="28"/>
        </w:rPr>
        <w:t xml:space="preserve">защищали свои авторские разработки и отстаивали своё мнение. </w:t>
      </w:r>
      <w:r w:rsidR="009E16CC">
        <w:rPr>
          <w:rFonts w:ascii="Times New Roman" w:hAnsi="Times New Roman" w:cs="Times New Roman"/>
          <w:sz w:val="28"/>
          <w:szCs w:val="28"/>
        </w:rPr>
        <w:t>Студенты</w:t>
      </w:r>
      <w:r w:rsidR="002E31B7">
        <w:rPr>
          <w:rFonts w:ascii="Times New Roman" w:hAnsi="Times New Roman" w:cs="Times New Roman"/>
          <w:sz w:val="28"/>
          <w:szCs w:val="28"/>
        </w:rPr>
        <w:t xml:space="preserve"> доказали, что они </w:t>
      </w:r>
      <w:r w:rsidR="00E73D77">
        <w:rPr>
          <w:rFonts w:ascii="Times New Roman" w:hAnsi="Times New Roman" w:cs="Times New Roman"/>
          <w:sz w:val="28"/>
          <w:szCs w:val="28"/>
        </w:rPr>
        <w:t xml:space="preserve">стремятся в своих проектах </w:t>
      </w:r>
      <w:r w:rsidRPr="002F41D3">
        <w:rPr>
          <w:rFonts w:ascii="Times New Roman" w:hAnsi="Times New Roman" w:cs="Times New Roman"/>
          <w:sz w:val="28"/>
          <w:szCs w:val="28"/>
        </w:rPr>
        <w:t xml:space="preserve">сделать жизнь </w:t>
      </w:r>
      <w:r>
        <w:rPr>
          <w:rFonts w:ascii="Times New Roman" w:hAnsi="Times New Roman" w:cs="Times New Roman"/>
          <w:sz w:val="28"/>
          <w:szCs w:val="28"/>
        </w:rPr>
        <w:t xml:space="preserve">наших горожан </w:t>
      </w:r>
      <w:r w:rsidRPr="002F41D3">
        <w:rPr>
          <w:rFonts w:ascii="Times New Roman" w:hAnsi="Times New Roman" w:cs="Times New Roman"/>
          <w:sz w:val="28"/>
          <w:szCs w:val="28"/>
        </w:rPr>
        <w:t xml:space="preserve">лучше, качественнее, комфортнее! </w:t>
      </w:r>
    </w:p>
    <w:p w:rsidR="002E31B7" w:rsidRDefault="002E31B7" w:rsidP="002E3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конкурса желают дальнейших открытии и успехов молодым исследователям и их научным руководителям! </w:t>
      </w:r>
    </w:p>
    <w:p w:rsidR="009E16CC" w:rsidRDefault="009E16CC" w:rsidP="00B07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6CC" w:rsidRDefault="009C21D9" w:rsidP="00B0782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1D9">
        <w:rPr>
          <w:rFonts w:ascii="Times New Roman" w:hAnsi="Times New Roman" w:cs="Times New Roman"/>
          <w:i/>
          <w:sz w:val="28"/>
          <w:szCs w:val="28"/>
        </w:rPr>
        <w:t xml:space="preserve">Филиал </w:t>
      </w:r>
      <w:proofErr w:type="spellStart"/>
      <w:r w:rsidRPr="009C21D9">
        <w:rPr>
          <w:rFonts w:ascii="Times New Roman" w:hAnsi="Times New Roman" w:cs="Times New Roman"/>
          <w:i/>
          <w:sz w:val="28"/>
          <w:szCs w:val="28"/>
        </w:rPr>
        <w:t>ПсковГУ</w:t>
      </w:r>
      <w:proofErr w:type="spellEnd"/>
      <w:r w:rsidRPr="009C21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16CC" w:rsidRPr="009C21D9">
        <w:rPr>
          <w:rFonts w:ascii="Times New Roman" w:hAnsi="Times New Roman" w:cs="Times New Roman"/>
          <w:i/>
          <w:sz w:val="28"/>
          <w:szCs w:val="28"/>
        </w:rPr>
        <w:t>благодар</w:t>
      </w:r>
      <w:r w:rsidRPr="009C21D9">
        <w:rPr>
          <w:rFonts w:ascii="Times New Roman" w:hAnsi="Times New Roman" w:cs="Times New Roman"/>
          <w:i/>
          <w:sz w:val="28"/>
          <w:szCs w:val="28"/>
        </w:rPr>
        <w:t xml:space="preserve">ит постоянных партнеров </w:t>
      </w:r>
      <w:r w:rsidR="009E16CC" w:rsidRPr="009C21D9">
        <w:rPr>
          <w:rFonts w:ascii="Times New Roman" w:hAnsi="Times New Roman" w:cs="Times New Roman"/>
          <w:i/>
          <w:sz w:val="28"/>
          <w:szCs w:val="28"/>
        </w:rPr>
        <w:t xml:space="preserve">за организационную поддержку </w:t>
      </w:r>
      <w:r w:rsidRPr="009C21D9">
        <w:rPr>
          <w:rFonts w:ascii="Times New Roman" w:hAnsi="Times New Roman" w:cs="Times New Roman"/>
          <w:i/>
          <w:sz w:val="28"/>
          <w:szCs w:val="28"/>
        </w:rPr>
        <w:t>в проведении конкурса: ЗАО ЗЭТО, Технопарк «</w:t>
      </w:r>
      <w:proofErr w:type="spellStart"/>
      <w:r w:rsidRPr="009C21D9">
        <w:rPr>
          <w:rFonts w:ascii="Times New Roman" w:hAnsi="Times New Roman" w:cs="Times New Roman"/>
          <w:i/>
          <w:sz w:val="28"/>
          <w:szCs w:val="28"/>
        </w:rPr>
        <w:t>Электрополис</w:t>
      </w:r>
      <w:proofErr w:type="spellEnd"/>
      <w:r w:rsidRPr="009C21D9">
        <w:rPr>
          <w:rFonts w:ascii="Times New Roman" w:hAnsi="Times New Roman" w:cs="Times New Roman"/>
          <w:i/>
          <w:sz w:val="28"/>
          <w:szCs w:val="28"/>
        </w:rPr>
        <w:t xml:space="preserve">», АО «Опытный завод Микрон», ИП Медведев А.Н. Фотосалон на Троицкой, городское отделение партии «Единая Россия», АНО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9C21D9">
        <w:rPr>
          <w:rFonts w:ascii="Times New Roman" w:hAnsi="Times New Roman" w:cs="Times New Roman"/>
          <w:i/>
          <w:sz w:val="28"/>
          <w:szCs w:val="28"/>
        </w:rPr>
        <w:t>Великолукская правда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9C21D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C21D9" w:rsidRDefault="009C21D9" w:rsidP="009C21D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C21D9" w:rsidRPr="009C21D9" w:rsidRDefault="009C21D9" w:rsidP="009C21D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8B2FE2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>, председатель жюри конкурса Шляхтова Л.М.</w:t>
      </w:r>
    </w:p>
    <w:sectPr w:rsidR="009C21D9" w:rsidRPr="009C2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61542"/>
    <w:multiLevelType w:val="hybridMultilevel"/>
    <w:tmpl w:val="8EC4A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21"/>
    <w:rsid w:val="00024614"/>
    <w:rsid w:val="00102237"/>
    <w:rsid w:val="001025C7"/>
    <w:rsid w:val="00132042"/>
    <w:rsid w:val="00202351"/>
    <w:rsid w:val="002527B0"/>
    <w:rsid w:val="002975F6"/>
    <w:rsid w:val="002D1F08"/>
    <w:rsid w:val="002E31B7"/>
    <w:rsid w:val="002F41D3"/>
    <w:rsid w:val="0038491B"/>
    <w:rsid w:val="0045403A"/>
    <w:rsid w:val="005274D9"/>
    <w:rsid w:val="00596A3A"/>
    <w:rsid w:val="005C5C42"/>
    <w:rsid w:val="00602DBD"/>
    <w:rsid w:val="006C7C21"/>
    <w:rsid w:val="007178DF"/>
    <w:rsid w:val="00787B1C"/>
    <w:rsid w:val="00816295"/>
    <w:rsid w:val="008241BC"/>
    <w:rsid w:val="00866A42"/>
    <w:rsid w:val="008B2FE2"/>
    <w:rsid w:val="008C3809"/>
    <w:rsid w:val="008D7305"/>
    <w:rsid w:val="009B2E64"/>
    <w:rsid w:val="009C21D9"/>
    <w:rsid w:val="009E16CC"/>
    <w:rsid w:val="00A46EAC"/>
    <w:rsid w:val="00A82C3A"/>
    <w:rsid w:val="00A8749B"/>
    <w:rsid w:val="00B0782C"/>
    <w:rsid w:val="00BA68C1"/>
    <w:rsid w:val="00BC0AE5"/>
    <w:rsid w:val="00C369B6"/>
    <w:rsid w:val="00CA18DE"/>
    <w:rsid w:val="00CE3FD2"/>
    <w:rsid w:val="00CF0086"/>
    <w:rsid w:val="00E05062"/>
    <w:rsid w:val="00E2058B"/>
    <w:rsid w:val="00E63187"/>
    <w:rsid w:val="00E73D77"/>
    <w:rsid w:val="00F80370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len34</cp:lastModifiedBy>
  <cp:revision>2</cp:revision>
  <cp:lastPrinted>2021-04-30T07:25:00Z</cp:lastPrinted>
  <dcterms:created xsi:type="dcterms:W3CDTF">2023-05-02T06:39:00Z</dcterms:created>
  <dcterms:modified xsi:type="dcterms:W3CDTF">2023-05-02T06:39:00Z</dcterms:modified>
</cp:coreProperties>
</file>